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6AB9B" w14:textId="77777777" w:rsidR="00CB757B" w:rsidRPr="009D283B" w:rsidRDefault="00CB757B" w:rsidP="00CB757B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52E4C" wp14:editId="080DFC38">
                <wp:simplePos x="0" y="0"/>
                <wp:positionH relativeFrom="column">
                  <wp:posOffset>66675</wp:posOffset>
                </wp:positionH>
                <wp:positionV relativeFrom="paragraph">
                  <wp:posOffset>342900</wp:posOffset>
                </wp:positionV>
                <wp:extent cx="5772150" cy="0"/>
                <wp:effectExtent l="5715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D867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27pt" to="459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Lucida Calligraphy" w:hAnsi="Lucida Calligraphy"/>
          <w:b/>
          <w:noProof/>
          <w:sz w:val="32"/>
          <w:szCs w:val="32"/>
        </w:rPr>
        <w:t>Rick D. Jones</w:t>
      </w:r>
    </w:p>
    <w:p w14:paraId="0A420F69" w14:textId="77777777" w:rsidR="00CB757B" w:rsidRPr="0057685F" w:rsidRDefault="00CB757B" w:rsidP="00CB757B">
      <w:pPr>
        <w:spacing w:after="0"/>
      </w:pPr>
      <w:r w:rsidRPr="0057685F">
        <w:t>100 Norwood Drive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(479) 650 9950</w:t>
      </w:r>
    </w:p>
    <w:p w14:paraId="2355E82B" w14:textId="77777777" w:rsidR="00CB757B" w:rsidRPr="0057685F" w:rsidRDefault="00CB757B" w:rsidP="00CB757B">
      <w:pPr>
        <w:spacing w:after="0"/>
      </w:pPr>
      <w:r w:rsidRPr="0057685F">
        <w:t>Greenwood AR 72936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rick.jones@greenwoodk12.com</w:t>
      </w:r>
    </w:p>
    <w:p w14:paraId="31B875DD" w14:textId="77777777" w:rsidR="00CB757B" w:rsidRDefault="00CB757B" w:rsidP="00CB757B">
      <w:pPr>
        <w:spacing w:after="0"/>
      </w:pPr>
      <w:r>
        <w:t>Facebook: Rick Jones</w:t>
      </w:r>
      <w:r w:rsidRPr="00E70873">
        <w:tab/>
      </w:r>
      <w:r w:rsidRPr="00E70873">
        <w:tab/>
      </w:r>
      <w:r w:rsidRPr="00E70873">
        <w:tab/>
      </w:r>
      <w:r w:rsidRPr="00E70873">
        <w:tab/>
      </w:r>
      <w:r w:rsidRPr="00E70873">
        <w:tab/>
      </w:r>
      <w:r w:rsidRPr="00E70873">
        <w:tab/>
      </w:r>
      <w:r>
        <w:t xml:space="preserve">     </w:t>
      </w:r>
      <w:r>
        <w:tab/>
        <w:t xml:space="preserve">          Instagram: </w:t>
      </w:r>
      <w:proofErr w:type="spellStart"/>
      <w:r>
        <w:t>coachrickjones</w:t>
      </w:r>
      <w:proofErr w:type="spellEnd"/>
    </w:p>
    <w:p w14:paraId="0C8E7AA0" w14:textId="77777777" w:rsidR="00CB757B" w:rsidRPr="001A6985" w:rsidRDefault="0076037A" w:rsidP="00CB757B">
      <w:pPr>
        <w:spacing w:after="0"/>
      </w:pPr>
      <w:hyperlink r:id="rId5" w:history="1">
        <w:r w:rsidR="00CB757B" w:rsidRPr="001A6985">
          <w:rPr>
            <w:rStyle w:val="Hyperlink"/>
            <w:color w:val="auto"/>
          </w:rPr>
          <w:t>www.coachrickjones.com</w:t>
        </w:r>
      </w:hyperlink>
      <w:r w:rsidR="00CB757B" w:rsidRPr="001A6985">
        <w:tab/>
      </w:r>
      <w:r w:rsidR="00CB757B" w:rsidRPr="001A6985">
        <w:tab/>
      </w:r>
      <w:r w:rsidR="00CB757B" w:rsidRPr="001A6985">
        <w:tab/>
      </w:r>
      <w:r w:rsidR="00CB757B" w:rsidRPr="001A6985">
        <w:tab/>
      </w:r>
      <w:r w:rsidR="00CB757B" w:rsidRPr="001A6985">
        <w:tab/>
      </w:r>
      <w:r w:rsidR="00CB757B" w:rsidRPr="001A6985">
        <w:tab/>
        <w:t xml:space="preserve">                  </w:t>
      </w:r>
      <w:hyperlink r:id="rId6" w:history="1">
        <w:r w:rsidR="00CB757B" w:rsidRPr="001A6985">
          <w:rPr>
            <w:rStyle w:val="Hyperlink"/>
            <w:color w:val="auto"/>
          </w:rPr>
          <w:t>www.coachtube.com</w:t>
        </w:r>
      </w:hyperlink>
    </w:p>
    <w:p w14:paraId="51030FB6" w14:textId="77777777" w:rsidR="00CB757B" w:rsidRPr="001A6985" w:rsidRDefault="00CB757B" w:rsidP="00CB757B">
      <w:pPr>
        <w:spacing w:after="0"/>
      </w:pPr>
    </w:p>
    <w:p w14:paraId="7D7E8CCF" w14:textId="77777777" w:rsidR="00CB757B" w:rsidRDefault="00CB757B" w:rsidP="00CB757B">
      <w:r>
        <w:rPr>
          <w:b/>
        </w:rPr>
        <w:t>Summary</w:t>
      </w:r>
      <w:r w:rsidRPr="00990503">
        <w:rPr>
          <w:b/>
        </w:rPr>
        <w:t>:</w:t>
      </w:r>
      <w:r w:rsidR="00DD7DE1">
        <w:rPr>
          <w:b/>
        </w:rPr>
        <w:t xml:space="preserve">  </w:t>
      </w:r>
      <w:r w:rsidR="00DD7DE1">
        <w:t>A positive influencer that has taken motivational and leadership skills from the football fiel</w:t>
      </w:r>
      <w:r w:rsidR="00617750">
        <w:t>d and applied the same principle</w:t>
      </w:r>
      <w:r w:rsidR="00DD7DE1">
        <w:t>s</w:t>
      </w:r>
      <w:r w:rsidR="009F3C22">
        <w:t xml:space="preserve"> to</w:t>
      </w:r>
      <w:r w:rsidR="00DD7DE1">
        <w:t xml:space="preserve"> business and life.  </w:t>
      </w:r>
      <w:r>
        <w:t xml:space="preserve">  </w:t>
      </w:r>
    </w:p>
    <w:p w14:paraId="7AECDD47" w14:textId="77777777" w:rsidR="00CB757B" w:rsidRPr="00617750" w:rsidRDefault="00CB757B" w:rsidP="00CB757B">
      <w:pPr>
        <w:rPr>
          <w:rFonts w:cstheme="minorHAnsi"/>
        </w:rPr>
      </w:pPr>
      <w:r w:rsidRPr="00990503">
        <w:rPr>
          <w:b/>
        </w:rPr>
        <w:t xml:space="preserve">Education:  </w:t>
      </w:r>
      <w:r>
        <w:t xml:space="preserve">Graduate of </w:t>
      </w:r>
      <w:r w:rsidR="00DD7DE1">
        <w:t>Ardmore</w:t>
      </w:r>
      <w:r>
        <w:t xml:space="preserve"> High School</w:t>
      </w:r>
      <w:r w:rsidR="00DD7DE1">
        <w:t>, Ardmore OK</w:t>
      </w:r>
      <w:r>
        <w:t xml:space="preserve">, </w:t>
      </w:r>
      <w:r w:rsidR="00DD7DE1">
        <w:t>Hardi</w:t>
      </w:r>
      <w:r w:rsidR="009F3C22">
        <w:t>ng College, Searcy AR with a B.A</w:t>
      </w:r>
      <w:r w:rsidR="00DD7DE1">
        <w:t>.</w:t>
      </w:r>
      <w:r w:rsidR="00262585">
        <w:t xml:space="preserve"> in </w:t>
      </w:r>
      <w:r w:rsidR="009F3C22">
        <w:t xml:space="preserve">Physical </w:t>
      </w:r>
      <w:proofErr w:type="spellStart"/>
      <w:r w:rsidR="009F3C22">
        <w:t>Educaton</w:t>
      </w:r>
      <w:proofErr w:type="spellEnd"/>
      <w:r w:rsidR="009F3C22">
        <w:t xml:space="preserve"> </w:t>
      </w:r>
      <w:r w:rsidR="00262585">
        <w:t>and Master</w:t>
      </w:r>
      <w:r w:rsidR="00DD7DE1">
        <w:t>s of</w:t>
      </w:r>
      <w:r w:rsidR="00617750">
        <w:rPr>
          <w:rFonts w:ascii="Berlin Sans FB" w:hAnsi="Berlin Sans FB"/>
          <w:b/>
          <w:sz w:val="32"/>
          <w:szCs w:val="32"/>
        </w:rPr>
        <w:t xml:space="preserve"> </w:t>
      </w:r>
      <w:r w:rsidR="00617750">
        <w:rPr>
          <w:rFonts w:cstheme="minorHAnsi"/>
        </w:rPr>
        <w:t>Education</w:t>
      </w:r>
    </w:p>
    <w:p w14:paraId="6BF1E533" w14:textId="77777777" w:rsidR="009D6D07" w:rsidRPr="009D6D07" w:rsidRDefault="009D6D07" w:rsidP="00CB757B">
      <w:r w:rsidRPr="009D6D07">
        <w:rPr>
          <w:b/>
        </w:rPr>
        <w:t xml:space="preserve">Employment: </w:t>
      </w:r>
      <w:r>
        <w:t xml:space="preserve">Head Football Coach at Edmond High School, Tulsa Union High School, Broken Arrow High School, and Greenwood High School.  3 year Assistant Coach at Missouri State University under Coach Jesse Branch.  </w:t>
      </w:r>
    </w:p>
    <w:p w14:paraId="39F2D1D6" w14:textId="77777777" w:rsidR="00CB757B" w:rsidRDefault="001A6985" w:rsidP="00CB757B">
      <w:pPr>
        <w:spacing w:after="0"/>
      </w:pPr>
      <w:r>
        <w:rPr>
          <w:b/>
        </w:rPr>
        <w:t>Achievements</w:t>
      </w:r>
      <w:r w:rsidR="00CB757B" w:rsidRPr="00990503">
        <w:rPr>
          <w:b/>
        </w:rPr>
        <w:t>:</w:t>
      </w:r>
      <w:r w:rsidR="00CB757B">
        <w:t xml:space="preserve">  </w:t>
      </w:r>
    </w:p>
    <w:p w14:paraId="3368BF68" w14:textId="77777777" w:rsidR="00CB757B" w:rsidRDefault="00DD7DE1" w:rsidP="00CB757B">
      <w:pPr>
        <w:pStyle w:val="ListParagraph"/>
        <w:numPr>
          <w:ilvl w:val="0"/>
          <w:numId w:val="1"/>
        </w:numPr>
        <w:spacing w:after="0"/>
      </w:pPr>
      <w:r>
        <w:t>Overall coaching record 307-72</w:t>
      </w:r>
    </w:p>
    <w:p w14:paraId="5483C941" w14:textId="77777777" w:rsidR="00CB757B" w:rsidRDefault="00DD7DE1" w:rsidP="00CB757B">
      <w:pPr>
        <w:pStyle w:val="ListParagraph"/>
        <w:numPr>
          <w:ilvl w:val="0"/>
          <w:numId w:val="1"/>
        </w:numPr>
        <w:spacing w:after="0"/>
      </w:pPr>
      <w:r>
        <w:t>State Champion overall 9 times – 8 at Greenwood</w:t>
      </w:r>
    </w:p>
    <w:p w14:paraId="5ECC9F99" w14:textId="77777777" w:rsidR="00DD7DE1" w:rsidRDefault="00DD7DE1" w:rsidP="00CB757B">
      <w:pPr>
        <w:pStyle w:val="ListParagraph"/>
        <w:numPr>
          <w:ilvl w:val="0"/>
          <w:numId w:val="1"/>
        </w:numPr>
        <w:spacing w:after="0"/>
      </w:pPr>
      <w:r>
        <w:t>State Champion Runner Up overall 5 times – 3 at Greenwood</w:t>
      </w:r>
    </w:p>
    <w:p w14:paraId="6B139A61" w14:textId="77777777" w:rsidR="001A6985" w:rsidRDefault="001A6985" w:rsidP="00CB757B">
      <w:pPr>
        <w:pStyle w:val="ListParagraph"/>
        <w:numPr>
          <w:ilvl w:val="0"/>
          <w:numId w:val="1"/>
        </w:numPr>
        <w:spacing w:after="0"/>
      </w:pPr>
      <w:r>
        <w:t>18 times Coach of the Year</w:t>
      </w:r>
    </w:p>
    <w:p w14:paraId="6A16675C" w14:textId="77777777" w:rsidR="001A6985" w:rsidRDefault="001A6985" w:rsidP="00CB757B">
      <w:pPr>
        <w:pStyle w:val="ListParagraph"/>
        <w:numPr>
          <w:ilvl w:val="0"/>
          <w:numId w:val="1"/>
        </w:numPr>
        <w:spacing w:after="0"/>
      </w:pPr>
      <w:r>
        <w:t xml:space="preserve">2012 National Federation of High Schools </w:t>
      </w:r>
      <w:r w:rsidR="00617750">
        <w:t xml:space="preserve">National </w:t>
      </w:r>
      <w:r>
        <w:t>Football Coach of the Year</w:t>
      </w:r>
    </w:p>
    <w:p w14:paraId="78881274" w14:textId="77777777" w:rsidR="001A6985" w:rsidRDefault="001A6985" w:rsidP="00CB757B">
      <w:pPr>
        <w:pStyle w:val="ListParagraph"/>
        <w:numPr>
          <w:ilvl w:val="0"/>
          <w:numId w:val="1"/>
        </w:numPr>
        <w:spacing w:after="0"/>
      </w:pPr>
      <w:r>
        <w:t xml:space="preserve">2013 Oklahoma High School Coaches </w:t>
      </w:r>
      <w:r w:rsidR="00617750">
        <w:t xml:space="preserve">Association </w:t>
      </w:r>
      <w:r>
        <w:t>Hall of Fame Inductee</w:t>
      </w:r>
    </w:p>
    <w:p w14:paraId="1738EAC6" w14:textId="77777777" w:rsidR="001A6985" w:rsidRDefault="001A6985" w:rsidP="001A6985">
      <w:pPr>
        <w:pStyle w:val="ListParagraph"/>
        <w:numPr>
          <w:ilvl w:val="0"/>
          <w:numId w:val="1"/>
        </w:numPr>
        <w:spacing w:after="0"/>
      </w:pPr>
      <w:r>
        <w:t>2013 Arkansas Democrat-Gazette State Coach of the Year</w:t>
      </w:r>
    </w:p>
    <w:p w14:paraId="7D936081" w14:textId="77777777" w:rsidR="001A6985" w:rsidRPr="00980F8E" w:rsidRDefault="001A6985" w:rsidP="001A6985">
      <w:pPr>
        <w:pStyle w:val="ListParagraph"/>
        <w:numPr>
          <w:ilvl w:val="0"/>
          <w:numId w:val="1"/>
        </w:numPr>
        <w:spacing w:after="120"/>
      </w:pPr>
      <w:r>
        <w:t xml:space="preserve">$20,000 school grant winner in the Eastbay </w:t>
      </w:r>
      <w:r w:rsidRPr="00980F8E">
        <w:rPr>
          <w:i/>
        </w:rPr>
        <w:t>“Prepare to Win”</w:t>
      </w:r>
      <w:r>
        <w:t xml:space="preserve"> video contest about </w:t>
      </w:r>
      <w:r w:rsidRPr="00980F8E">
        <w:rPr>
          <w:i/>
        </w:rPr>
        <w:t>“The 56 Sprints”</w:t>
      </w:r>
      <w:r>
        <w:t xml:space="preserve"> philosophy</w:t>
      </w:r>
    </w:p>
    <w:p w14:paraId="19EA2602" w14:textId="77777777" w:rsidR="001A6985" w:rsidRDefault="001A6985" w:rsidP="00CB757B">
      <w:pPr>
        <w:pStyle w:val="ListParagraph"/>
        <w:numPr>
          <w:ilvl w:val="0"/>
          <w:numId w:val="1"/>
        </w:numPr>
      </w:pPr>
      <w:r>
        <w:t>2016 Positive Coaching Alliance National Double Goal Coaching Award</w:t>
      </w:r>
    </w:p>
    <w:p w14:paraId="46C0D8FE" w14:textId="77777777" w:rsidR="001A6985" w:rsidRDefault="001A6985" w:rsidP="00CB757B">
      <w:pPr>
        <w:pStyle w:val="ListParagraph"/>
        <w:numPr>
          <w:ilvl w:val="0"/>
          <w:numId w:val="1"/>
        </w:numPr>
      </w:pPr>
      <w:r>
        <w:t>2016 Harding University Athletic Hall of Fame Inductee</w:t>
      </w:r>
    </w:p>
    <w:p w14:paraId="6F515FF0" w14:textId="77777777" w:rsidR="001A6985" w:rsidRDefault="001A6985" w:rsidP="00CB757B">
      <w:pPr>
        <w:pStyle w:val="ListParagraph"/>
        <w:numPr>
          <w:ilvl w:val="0"/>
          <w:numId w:val="1"/>
        </w:numPr>
      </w:pPr>
      <w:r>
        <w:t>2107 Semper Fidelis Coach Award</w:t>
      </w:r>
    </w:p>
    <w:p w14:paraId="1FDA67F6" w14:textId="77777777" w:rsidR="001A6985" w:rsidRDefault="001A6985" w:rsidP="00CB757B">
      <w:pPr>
        <w:pStyle w:val="ListParagraph"/>
        <w:numPr>
          <w:ilvl w:val="0"/>
          <w:numId w:val="1"/>
        </w:numPr>
      </w:pPr>
      <w:r>
        <w:t>2018 Career 300 Wins Milestone</w:t>
      </w:r>
    </w:p>
    <w:p w14:paraId="18D2FFE4" w14:textId="77777777" w:rsidR="00CB757B" w:rsidRDefault="001A6985" w:rsidP="00CB757B">
      <w:pPr>
        <w:pStyle w:val="ListParagraph"/>
        <w:numPr>
          <w:ilvl w:val="0"/>
          <w:numId w:val="1"/>
        </w:numPr>
      </w:pPr>
      <w:r>
        <w:t>2018 AFCA Power of Influence National Coach of the Year</w:t>
      </w:r>
    </w:p>
    <w:p w14:paraId="71AF9827" w14:textId="77777777" w:rsidR="00CB757B" w:rsidRDefault="001A6985" w:rsidP="00CB757B">
      <w:pPr>
        <w:spacing w:after="0"/>
      </w:pPr>
      <w:r>
        <w:rPr>
          <w:b/>
        </w:rPr>
        <w:t>Speaking</w:t>
      </w:r>
      <w:r w:rsidR="00CB757B" w:rsidRPr="00E21AB5">
        <w:rPr>
          <w:b/>
        </w:rPr>
        <w:t xml:space="preserve"> Experience:</w:t>
      </w:r>
      <w:r w:rsidR="00CB757B">
        <w:t xml:space="preserve"> </w:t>
      </w:r>
    </w:p>
    <w:p w14:paraId="786D178F" w14:textId="77777777" w:rsidR="00CB757B" w:rsidRDefault="00E04CEE" w:rsidP="001A6985">
      <w:pPr>
        <w:pStyle w:val="ListParagraph"/>
        <w:numPr>
          <w:ilvl w:val="0"/>
          <w:numId w:val="1"/>
        </w:numPr>
      </w:pPr>
      <w:r>
        <w:t>S</w:t>
      </w:r>
      <w:r w:rsidR="00617750">
        <w:t>poken in 15 states and Canada</w:t>
      </w:r>
      <w:r w:rsidR="00C053A3">
        <w:t xml:space="preserve"> to business employees, coaches, leaders, students, athletes, teachers, administrators, d</w:t>
      </w:r>
      <w:r w:rsidR="00617750">
        <w:t xml:space="preserve">octors, </w:t>
      </w:r>
      <w:r w:rsidR="00C053A3">
        <w:t>churches, and civic groups.  Samples of topics:</w:t>
      </w:r>
    </w:p>
    <w:p w14:paraId="0C2DD1D9" w14:textId="77777777" w:rsidR="00262585" w:rsidRDefault="002E3404" w:rsidP="00C053A3">
      <w:pPr>
        <w:pStyle w:val="ListParagraph"/>
        <w:numPr>
          <w:ilvl w:val="1"/>
          <w:numId w:val="1"/>
        </w:numPr>
      </w:pPr>
      <w:r>
        <w:t>AFCA</w:t>
      </w:r>
      <w:r w:rsidR="00262585">
        <w:t xml:space="preserve">:  </w:t>
      </w:r>
      <w:r w:rsidR="00C053A3">
        <w:t>“</w:t>
      </w:r>
      <w:r w:rsidR="00262585">
        <w:t>The Power Of Influence</w:t>
      </w:r>
      <w:r w:rsidR="00C053A3">
        <w:t>”</w:t>
      </w:r>
    </w:p>
    <w:p w14:paraId="54D81FE9" w14:textId="77777777" w:rsidR="00262585" w:rsidRDefault="00262585" w:rsidP="00C053A3">
      <w:pPr>
        <w:pStyle w:val="ListParagraph"/>
        <w:numPr>
          <w:ilvl w:val="1"/>
          <w:numId w:val="1"/>
        </w:numPr>
      </w:pPr>
      <w:r>
        <w:t xml:space="preserve">Chamber of Commerce:  </w:t>
      </w:r>
      <w:r w:rsidR="00C053A3">
        <w:t>“</w:t>
      </w:r>
      <w:r>
        <w:t>How We Win</w:t>
      </w:r>
      <w:r w:rsidR="00C053A3">
        <w:t>”</w:t>
      </w:r>
    </w:p>
    <w:p w14:paraId="024D22B0" w14:textId="77777777" w:rsidR="00262585" w:rsidRDefault="00262585" w:rsidP="00C053A3">
      <w:pPr>
        <w:pStyle w:val="ListParagraph"/>
        <w:numPr>
          <w:ilvl w:val="1"/>
          <w:numId w:val="1"/>
        </w:numPr>
      </w:pPr>
      <w:r>
        <w:t>Lincoln Christian</w:t>
      </w:r>
      <w:r w:rsidR="00C053A3">
        <w:t xml:space="preserve"> Staff Development</w:t>
      </w:r>
      <w:r>
        <w:t xml:space="preserve">:  </w:t>
      </w:r>
      <w:r w:rsidR="00C053A3">
        <w:t>“</w:t>
      </w:r>
      <w:r>
        <w:t>The Culture That Creates Success</w:t>
      </w:r>
      <w:r w:rsidR="00C053A3">
        <w:t>”</w:t>
      </w:r>
    </w:p>
    <w:p w14:paraId="643862C6" w14:textId="77777777" w:rsidR="00262585" w:rsidRDefault="00262585" w:rsidP="00C053A3">
      <w:pPr>
        <w:pStyle w:val="ListParagraph"/>
        <w:numPr>
          <w:ilvl w:val="1"/>
          <w:numId w:val="1"/>
        </w:numPr>
      </w:pPr>
      <w:r>
        <w:t>USA Football:  "The Chair"  "How to Make a Difference Every Day"</w:t>
      </w:r>
    </w:p>
    <w:p w14:paraId="62321F8B" w14:textId="77777777" w:rsidR="00C053A3" w:rsidRDefault="00C053A3" w:rsidP="00C053A3">
      <w:pPr>
        <w:pStyle w:val="ListParagraph"/>
        <w:numPr>
          <w:ilvl w:val="1"/>
          <w:numId w:val="1"/>
        </w:numPr>
      </w:pPr>
      <w:r>
        <w:t>Men’s Ministry:  “Finish Strong”</w:t>
      </w:r>
    </w:p>
    <w:p w14:paraId="37F111A1" w14:textId="77777777" w:rsidR="002E3404" w:rsidRDefault="002E3404" w:rsidP="002E3404">
      <w:pPr>
        <w:pStyle w:val="ListParagraph"/>
        <w:numPr>
          <w:ilvl w:val="1"/>
          <w:numId w:val="1"/>
        </w:numPr>
      </w:pPr>
      <w:r>
        <w:t>Leadership 360-Ft. Smith--"How to get to the Next Level"</w:t>
      </w:r>
    </w:p>
    <w:p w14:paraId="363E2A2D" w14:textId="77777777" w:rsidR="002E3404" w:rsidRDefault="002E3404" w:rsidP="002E3404">
      <w:pPr>
        <w:pStyle w:val="ListParagraph"/>
        <w:numPr>
          <w:ilvl w:val="1"/>
          <w:numId w:val="1"/>
        </w:numPr>
      </w:pPr>
      <w:r>
        <w:t>Arkansas Oil and Gas Producers--"Great Teams"</w:t>
      </w:r>
    </w:p>
    <w:p w14:paraId="09E4CE47" w14:textId="77777777" w:rsidR="002E3404" w:rsidRDefault="002E3404" w:rsidP="002E3404">
      <w:pPr>
        <w:pStyle w:val="ListParagraph"/>
        <w:numPr>
          <w:ilvl w:val="1"/>
          <w:numId w:val="1"/>
        </w:numPr>
      </w:pPr>
      <w:r>
        <w:t>Baldor--"Being the Best"</w:t>
      </w:r>
    </w:p>
    <w:p w14:paraId="29CA29AD" w14:textId="77777777" w:rsidR="002E3404" w:rsidRDefault="002E3404" w:rsidP="002E3404">
      <w:pPr>
        <w:pStyle w:val="ListParagraph"/>
        <w:numPr>
          <w:ilvl w:val="1"/>
          <w:numId w:val="1"/>
        </w:numPr>
      </w:pPr>
      <w:proofErr w:type="spellStart"/>
      <w:r>
        <w:t>Tulsack</w:t>
      </w:r>
      <w:proofErr w:type="spellEnd"/>
      <w:r>
        <w:t>--"Teamwork"</w:t>
      </w:r>
    </w:p>
    <w:p w14:paraId="4BAD87F2" w14:textId="701FEF73" w:rsidR="00262585" w:rsidRDefault="002E3404" w:rsidP="00262585">
      <w:pPr>
        <w:pStyle w:val="ListParagraph"/>
        <w:numPr>
          <w:ilvl w:val="1"/>
          <w:numId w:val="1"/>
        </w:numPr>
      </w:pPr>
      <w:r>
        <w:t xml:space="preserve">New Creature--"Building a </w:t>
      </w:r>
      <w:proofErr w:type="gramStart"/>
      <w:r>
        <w:t>Great  Team</w:t>
      </w:r>
      <w:proofErr w:type="gramEnd"/>
      <w:r>
        <w:t>"</w:t>
      </w:r>
    </w:p>
    <w:p w14:paraId="5C95A609" w14:textId="074792FD" w:rsidR="0076037A" w:rsidRDefault="0076037A" w:rsidP="0076037A">
      <w:pPr>
        <w:spacing w:after="0"/>
      </w:pPr>
      <w:r>
        <w:rPr>
          <w:b/>
        </w:rPr>
        <w:lastRenderedPageBreak/>
        <w:t>Professional Organizations:</w:t>
      </w:r>
      <w:bookmarkStart w:id="0" w:name="_GoBack"/>
      <w:bookmarkEnd w:id="0"/>
    </w:p>
    <w:p w14:paraId="63352499" w14:textId="2E39B709" w:rsidR="0076037A" w:rsidRDefault="0076037A" w:rsidP="0076037A">
      <w:pPr>
        <w:pStyle w:val="ListParagraph"/>
        <w:numPr>
          <w:ilvl w:val="0"/>
          <w:numId w:val="1"/>
        </w:numPr>
      </w:pPr>
      <w:r w:rsidRPr="0076037A">
        <w:t>Arkansas Football Coaches Association</w:t>
      </w:r>
    </w:p>
    <w:p w14:paraId="2986CCEC" w14:textId="77777777" w:rsidR="0076037A" w:rsidRDefault="0076037A" w:rsidP="0076037A">
      <w:pPr>
        <w:pStyle w:val="ListParagraph"/>
        <w:numPr>
          <w:ilvl w:val="0"/>
          <w:numId w:val="1"/>
        </w:numPr>
      </w:pPr>
      <w:r w:rsidRPr="0076037A">
        <w:t>Arkansas Activities Association Football Advisory Board</w:t>
      </w:r>
    </w:p>
    <w:p w14:paraId="59A5BD9E" w14:textId="77777777" w:rsidR="0076037A" w:rsidRDefault="0076037A" w:rsidP="0076037A">
      <w:pPr>
        <w:pStyle w:val="ListParagraph"/>
        <w:numPr>
          <w:ilvl w:val="0"/>
          <w:numId w:val="1"/>
        </w:numPr>
      </w:pPr>
      <w:r w:rsidRPr="0076037A">
        <w:t>NFHS Coaches Association</w:t>
      </w:r>
    </w:p>
    <w:p w14:paraId="1431FBCD" w14:textId="0BF1E332" w:rsidR="0076037A" w:rsidRDefault="0076037A" w:rsidP="0076037A">
      <w:pPr>
        <w:pStyle w:val="ListParagraph"/>
        <w:numPr>
          <w:ilvl w:val="0"/>
          <w:numId w:val="1"/>
        </w:numPr>
      </w:pPr>
      <w:r w:rsidRPr="0076037A">
        <w:t>American Football Coaches Association</w:t>
      </w:r>
    </w:p>
    <w:sectPr w:rsidR="0076037A" w:rsidSect="002E34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B5632"/>
    <w:multiLevelType w:val="hybridMultilevel"/>
    <w:tmpl w:val="9C0C1486"/>
    <w:lvl w:ilvl="0" w:tplc="29B6A81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57B"/>
    <w:rsid w:val="001A6985"/>
    <w:rsid w:val="00262585"/>
    <w:rsid w:val="002E3404"/>
    <w:rsid w:val="00537AF9"/>
    <w:rsid w:val="005B0C38"/>
    <w:rsid w:val="00617750"/>
    <w:rsid w:val="0076037A"/>
    <w:rsid w:val="009D6D07"/>
    <w:rsid w:val="009F3C22"/>
    <w:rsid w:val="00C053A3"/>
    <w:rsid w:val="00CB757B"/>
    <w:rsid w:val="00DD7DE1"/>
    <w:rsid w:val="00E0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FE60"/>
  <w15:docId w15:val="{920AECA4-C09E-4405-B4BC-EFEB153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achtube.com" TargetMode="External"/><Relationship Id="rId5" Type="http://schemas.openxmlformats.org/officeDocument/2006/relationships/hyperlink" Target="http://www.coachrickjon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Jenny Thompson</cp:lastModifiedBy>
  <cp:revision>3</cp:revision>
  <dcterms:created xsi:type="dcterms:W3CDTF">2019-05-13T22:04:00Z</dcterms:created>
  <dcterms:modified xsi:type="dcterms:W3CDTF">2019-07-02T18:33:00Z</dcterms:modified>
</cp:coreProperties>
</file>